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D" w:rsidRPr="00184FBD" w:rsidRDefault="004C1F48">
      <w:pPr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FBD">
        <w:rPr>
          <w:b/>
          <w:i/>
          <w:noProof/>
          <w:color w:val="17365D" w:themeColor="text2" w:themeShade="BF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354DAF2" wp14:editId="6960189B">
            <wp:simplePos x="0" y="0"/>
            <wp:positionH relativeFrom="column">
              <wp:posOffset>4492625</wp:posOffset>
            </wp:positionH>
            <wp:positionV relativeFrom="paragraph">
              <wp:posOffset>266700</wp:posOffset>
            </wp:positionV>
            <wp:extent cx="2569210" cy="1712595"/>
            <wp:effectExtent l="0" t="0" r="2540" b="1905"/>
            <wp:wrapTight wrapText="bothSides">
              <wp:wrapPolygon edited="0">
                <wp:start x="0" y="0"/>
                <wp:lineTo x="0" y="21384"/>
                <wp:lineTo x="21461" y="21384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_on_the_Lake_of_Galil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254"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Foundations of Baptisms</w:t>
      </w:r>
    </w:p>
    <w:p w:rsidR="004C1F48" w:rsidRDefault="00037425">
      <w:pPr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-14.7pt;margin-top:17.45pt;width:12.25pt;height:12pt;z-index:251722752">
            <v:imagedata r:id="rId9" o:title=""/>
          </v:shape>
          <o:OLEObject Type="Embed" ProgID="Photoshop.Image.4" ShapeID="_x0000_s1092" DrawAspect="Content" ObjectID="_1523873604" r:id="rId10"/>
        </w:pict>
      </w:r>
      <w:r w:rsidR="00D52254" w:rsidRPr="00D52254"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Why Does God Want </w:t>
      </w:r>
    </w:p>
    <w:p w:rsidR="00D52254" w:rsidRPr="00D52254" w:rsidRDefault="00D52254">
      <w:pPr>
        <w:rPr>
          <w:b/>
          <w:sz w:val="44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D52254"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You to Get Baptized?</w:t>
      </w:r>
      <w:proofErr w:type="gramEnd"/>
    </w:p>
    <w:p w:rsidR="00184FBD" w:rsidRPr="00D52254" w:rsidRDefault="00184FBD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2254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</w:p>
    <w:p w:rsidR="00D15DB2" w:rsidRPr="0010328F" w:rsidRDefault="00184FBD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2254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Family Worship Center </w:t>
      </w:r>
      <w:r w:rsidR="00C23C0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5/8/16</w:t>
      </w:r>
    </w:p>
    <w:p w:rsidR="00D15DB2" w:rsidRPr="006A6BCF" w:rsidRDefault="0010328F">
      <w:pPr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27" type="#_x0000_t75" style="position:absolute;margin-left:-14.2pt;margin-top:7.15pt;width:12.25pt;height:12pt;z-index:251660288">
            <v:imagedata r:id="rId9" o:title=""/>
          </v:shape>
          <o:OLEObject Type="Embed" ProgID="Photoshop.Image.4" ShapeID="_x0000_s1027" DrawAspect="Content" ObjectID="_1523873605" r:id="rId11"/>
        </w:pict>
      </w:r>
      <w:r w:rsidR="00D15DB2" w:rsidRPr="006A6BCF">
        <w:rPr>
          <w:b/>
          <w:sz w:val="44"/>
          <w:szCs w:val="44"/>
        </w:rPr>
        <w:t>Text:</w:t>
      </w:r>
      <w:r w:rsidR="00D15DB2" w:rsidRPr="006A6BCF">
        <w:rPr>
          <w:sz w:val="44"/>
          <w:szCs w:val="44"/>
        </w:rPr>
        <w:t xml:space="preserve"> Hebrews 6:1-3 “Therefore, leaving the discussion of the elementary principles of Christ, let us go on to perfection, not laying again the foundation of repentance from dead works and of faith toward God, 2 of the doctrine of ba</w:t>
      </w:r>
      <w:bookmarkStart w:id="0" w:name="_GoBack"/>
      <w:bookmarkEnd w:id="0"/>
      <w:r w:rsidR="00D15DB2" w:rsidRPr="006A6BCF">
        <w:rPr>
          <w:sz w:val="44"/>
          <w:szCs w:val="44"/>
        </w:rPr>
        <w:t>ptisms, of laying on of hands, of resurrection of the dead, and of eternal judgment. 3 And this we will do if God permits.”</w:t>
      </w:r>
    </w:p>
    <w:p w:rsidR="00C550EA" w:rsidRPr="006A6BCF" w:rsidRDefault="00C550EA" w:rsidP="00C550EA">
      <w:pPr>
        <w:tabs>
          <w:tab w:val="left" w:pos="2470"/>
        </w:tabs>
        <w:rPr>
          <w:sz w:val="44"/>
          <w:szCs w:val="44"/>
        </w:rPr>
      </w:pPr>
    </w:p>
    <w:p w:rsidR="00C550EA" w:rsidRPr="008D46E6" w:rsidRDefault="0010328F" w:rsidP="00C550EA">
      <w:pPr>
        <w:tabs>
          <w:tab w:val="left" w:pos="2470"/>
        </w:tabs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 id="_x0000_s1029" type="#_x0000_t75" style="position:absolute;margin-left:-15pt;margin-top:6pt;width:12.25pt;height:12pt;z-index:251662336">
            <v:imagedata r:id="rId9" o:title=""/>
          </v:shape>
          <o:OLEObject Type="Embed" ProgID="Photoshop.Image.4" ShapeID="_x0000_s1029" DrawAspect="Content" ObjectID="_1523873606" r:id="rId12"/>
        </w:pict>
      </w:r>
      <w:r w:rsidR="00C550EA"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One: The Foundation of </w:t>
      </w:r>
      <w:r w:rsidR="00D52254"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Baptisms</w:t>
      </w:r>
    </w:p>
    <w:p w:rsidR="006A6BCF" w:rsidRPr="00D52254" w:rsidRDefault="0010328F" w:rsidP="00D52254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0" type="#_x0000_t75" style="position:absolute;left:0;text-align:left;margin-left:-16.95pt;margin-top:5.1pt;width:12.25pt;height:12pt;z-index:251663360">
            <v:imagedata r:id="rId9" o:title=""/>
          </v:shape>
          <o:OLEObject Type="Embed" ProgID="Photoshop.Image.4" ShapeID="_x0000_s1030" DrawAspect="Content" ObjectID="_1523873607" r:id="rId13"/>
        </w:pict>
      </w:r>
      <w:r w:rsidR="00335252" w:rsidRPr="006A6BCF">
        <w:rPr>
          <w:sz w:val="44"/>
          <w:szCs w:val="44"/>
        </w:rPr>
        <w:t>Hebrews 6</w:t>
      </w:r>
      <w:r w:rsidR="00B82E17" w:rsidRPr="006A6BCF">
        <w:rPr>
          <w:sz w:val="44"/>
          <w:szCs w:val="44"/>
        </w:rPr>
        <w:t>.</w:t>
      </w:r>
    </w:p>
    <w:p w:rsidR="00B82E17" w:rsidRPr="006A6BCF" w:rsidRDefault="0010328F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1" type="#_x0000_t75" style="position:absolute;left:0;text-align:left;margin-left:17.45pt;margin-top:4.75pt;width:12.25pt;height:12pt;z-index:251664384">
            <v:imagedata r:id="rId9" o:title=""/>
          </v:shape>
          <o:OLEObject Type="Embed" ProgID="Photoshop.Image.4" ShapeID="_x0000_s1031" DrawAspect="Content" ObjectID="_1523873608" r:id="rId14"/>
        </w:pict>
      </w:r>
      <w:r w:rsidR="00D52254">
        <w:rPr>
          <w:sz w:val="44"/>
          <w:szCs w:val="44"/>
        </w:rPr>
        <w:t xml:space="preserve">Foundation of </w:t>
      </w:r>
      <w:r w:rsidR="00B82E17" w:rsidRPr="006A6BCF">
        <w:rPr>
          <w:sz w:val="44"/>
          <w:szCs w:val="44"/>
        </w:rPr>
        <w:t>Repentance.</w:t>
      </w:r>
    </w:p>
    <w:p w:rsidR="00D52254" w:rsidRDefault="0010328F" w:rsidP="00D52254">
      <w:pPr>
        <w:pStyle w:val="ListParagraph"/>
        <w:numPr>
          <w:ilvl w:val="0"/>
          <w:numId w:val="6"/>
        </w:numPr>
        <w:tabs>
          <w:tab w:val="left" w:pos="162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6" type="#_x0000_t75" style="position:absolute;left:0;text-align:left;margin-left:32.5pt;margin-top:6.2pt;width:12.25pt;height:12pt;z-index:251669504">
            <v:imagedata r:id="rId9" o:title=""/>
          </v:shape>
          <o:OLEObject Type="Embed" ProgID="Photoshop.Image.4" ShapeID="_x0000_s1036" DrawAspect="Content" ObjectID="_1523873609" r:id="rId15"/>
        </w:pict>
      </w:r>
      <w:r w:rsidR="00020530" w:rsidRPr="006A6BCF">
        <w:rPr>
          <w:sz w:val="44"/>
          <w:szCs w:val="44"/>
        </w:rPr>
        <w:t xml:space="preserve">The Verb </w:t>
      </w:r>
      <w:r w:rsidR="00D52254">
        <w:rPr>
          <w:sz w:val="44"/>
          <w:szCs w:val="44"/>
        </w:rPr>
        <w:t xml:space="preserve">(action word) </w:t>
      </w:r>
      <w:proofErr w:type="spellStart"/>
      <w:r w:rsidR="004A0400" w:rsidRPr="006A6BCF">
        <w:rPr>
          <w:sz w:val="44"/>
          <w:szCs w:val="44"/>
        </w:rPr>
        <w:t>Metanoeo</w:t>
      </w:r>
      <w:proofErr w:type="spellEnd"/>
      <w:r w:rsidR="00020530" w:rsidRPr="006A6BCF">
        <w:rPr>
          <w:sz w:val="44"/>
          <w:szCs w:val="44"/>
        </w:rPr>
        <w:t xml:space="preserve"> means to change one’</w:t>
      </w:r>
      <w:r w:rsidR="004A0400" w:rsidRPr="006A6BCF">
        <w:rPr>
          <w:sz w:val="44"/>
          <w:szCs w:val="44"/>
        </w:rPr>
        <w:t xml:space="preserve">s mind and purpose, as the result of </w:t>
      </w:r>
      <w:r w:rsidR="00020530" w:rsidRPr="006A6BCF">
        <w:rPr>
          <w:sz w:val="44"/>
          <w:szCs w:val="44"/>
        </w:rPr>
        <w:t xml:space="preserve">acquired knowledge.  </w:t>
      </w:r>
      <w:r w:rsidR="000724E5">
        <w:rPr>
          <w:sz w:val="44"/>
          <w:szCs w:val="44"/>
        </w:rPr>
        <w:t xml:space="preserve">Used with </w:t>
      </w:r>
      <w:r w:rsidR="00D52254">
        <w:rPr>
          <w:sz w:val="44"/>
          <w:szCs w:val="44"/>
        </w:rPr>
        <w:t xml:space="preserve">the cognate noun </w:t>
      </w:r>
      <w:r w:rsidR="000724E5">
        <w:rPr>
          <w:sz w:val="44"/>
          <w:szCs w:val="44"/>
        </w:rPr>
        <w:t>Metanoia to indicate</w:t>
      </w:r>
      <w:r w:rsidR="00D52254">
        <w:rPr>
          <w:sz w:val="44"/>
          <w:szCs w:val="44"/>
        </w:rPr>
        <w:t xml:space="preserve"> true repentance. </w:t>
      </w:r>
      <w:r w:rsidR="0029266C">
        <w:rPr>
          <w:sz w:val="44"/>
          <w:szCs w:val="44"/>
        </w:rPr>
        <w:t xml:space="preserve">  You change your lifestyle to reflect that you have changed your mind to thinking God’s way.</w:t>
      </w:r>
    </w:p>
    <w:p w:rsidR="00D52254" w:rsidRPr="00D52254" w:rsidRDefault="00A07391" w:rsidP="00D52254">
      <w:pPr>
        <w:pStyle w:val="ListParagraph"/>
        <w:numPr>
          <w:ilvl w:val="0"/>
          <w:numId w:val="6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62" type="#_x0000_t75" style="position:absolute;left:0;text-align:left;margin-left:34.5pt;margin-top:7.65pt;width:12.25pt;height:12pt;z-index:251695104">
            <v:imagedata r:id="rId9" o:title=""/>
          </v:shape>
          <o:OLEObject Type="Embed" ProgID="Photoshop.Image.4" ShapeID="_x0000_s1062" DrawAspect="Content" ObjectID="_1523873610" r:id="rId16"/>
        </w:pict>
      </w:r>
      <w:r w:rsidR="00D52254">
        <w:rPr>
          <w:sz w:val="42"/>
          <w:szCs w:val="42"/>
        </w:rPr>
        <w:t>From dead works of thinking you can save yourself to faith - relying on the completed work of Christ on the cross.</w:t>
      </w:r>
    </w:p>
    <w:p w:rsidR="00C94A1E" w:rsidRDefault="00C94A1E" w:rsidP="00C94A1E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87" type="#_x0000_t75" style="position:absolute;left:0;text-align:left;margin-left:18.35pt;margin-top:6.15pt;width:12.25pt;height:12pt;z-index:251719680">
            <v:imagedata r:id="rId9" o:title=""/>
          </v:shape>
          <o:OLEObject Type="Embed" ProgID="Photoshop.Image.4" ShapeID="_x0000_s1087" DrawAspect="Content" ObjectID="_1523873611" r:id="rId17"/>
        </w:pict>
      </w:r>
      <w:r w:rsidRPr="006A6BCF">
        <w:rPr>
          <w:sz w:val="44"/>
          <w:szCs w:val="44"/>
        </w:rPr>
        <w:t>T</w:t>
      </w:r>
      <w:r>
        <w:rPr>
          <w:sz w:val="44"/>
          <w:szCs w:val="44"/>
        </w:rPr>
        <w:t>he doctrine of baptisms is PLURAL.</w:t>
      </w:r>
    </w:p>
    <w:p w:rsidR="00C94A1E" w:rsidRDefault="00C94A1E" w:rsidP="00C94A1E">
      <w:pPr>
        <w:pStyle w:val="ListParagraph"/>
        <w:tabs>
          <w:tab w:val="left" w:pos="2470"/>
        </w:tabs>
        <w:rPr>
          <w:sz w:val="44"/>
          <w:szCs w:val="44"/>
        </w:rPr>
      </w:pPr>
      <w:r>
        <w:rPr>
          <w:sz w:val="44"/>
          <w:szCs w:val="44"/>
        </w:rPr>
        <w:t>A.  The first is baptism in water.</w:t>
      </w:r>
    </w:p>
    <w:p w:rsidR="00C94A1E" w:rsidRPr="006A6BCF" w:rsidRDefault="00C94A1E" w:rsidP="00C94A1E">
      <w:pPr>
        <w:pStyle w:val="ListParagraph"/>
        <w:tabs>
          <w:tab w:val="left" w:pos="2470"/>
        </w:tabs>
        <w:rPr>
          <w:sz w:val="44"/>
          <w:szCs w:val="44"/>
        </w:rPr>
      </w:pPr>
      <w:r>
        <w:rPr>
          <w:sz w:val="44"/>
          <w:szCs w:val="44"/>
        </w:rPr>
        <w:t>B.  The second is the baptism in the Holy Spirit.</w:t>
      </w:r>
    </w:p>
    <w:p w:rsidR="00D52254" w:rsidRDefault="000F41AC" w:rsidP="0011600A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90" type="#_x0000_t75" style="position:absolute;left:0;text-align:left;margin-left:19.1pt;margin-top:4.75pt;width:12.25pt;height:12pt;z-index:251720704">
            <v:imagedata r:id="rId9" o:title=""/>
          </v:shape>
          <o:OLEObject Type="Embed" ProgID="Photoshop.Image.4" ShapeID="_x0000_s1090" DrawAspect="Content" ObjectID="_1523873612" r:id="rId18"/>
        </w:pict>
      </w:r>
      <w:r w:rsidR="00D52254">
        <w:rPr>
          <w:sz w:val="44"/>
          <w:szCs w:val="44"/>
        </w:rPr>
        <w:t>After you accept Christ and are sa</w:t>
      </w:r>
      <w:r w:rsidR="00C94A1E">
        <w:rPr>
          <w:sz w:val="44"/>
          <w:szCs w:val="44"/>
        </w:rPr>
        <w:t>ved you then should be baptized in water.</w:t>
      </w:r>
    </w:p>
    <w:p w:rsidR="00FC7A08" w:rsidRDefault="008C1163" w:rsidP="00FC7A08">
      <w:pPr>
        <w:pStyle w:val="ListParagraph"/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3" type="#_x0000_t75" style="position:absolute;left:0;text-align:left;margin-left:9.35pt;margin-top:7.75pt;width:12.25pt;height:12pt;z-index:251696128">
            <v:imagedata r:id="rId9" o:title=""/>
          </v:shape>
          <o:OLEObject Type="Embed" ProgID="Photoshop.Image.4" ShapeID="_x0000_s1063" DrawAspect="Content" ObjectID="_1523873613" r:id="rId19"/>
        </w:pict>
      </w:r>
      <w:r w:rsidR="00FC7A08">
        <w:rPr>
          <w:sz w:val="44"/>
          <w:szCs w:val="44"/>
        </w:rPr>
        <w:t xml:space="preserve">A.  Jesus in Mark 16:15-16 </w:t>
      </w:r>
      <w:r w:rsidR="00FC7A08" w:rsidRPr="00FC7A08">
        <w:rPr>
          <w:sz w:val="44"/>
          <w:szCs w:val="44"/>
        </w:rPr>
        <w:t xml:space="preserve">And He said to </w:t>
      </w:r>
      <w:proofErr w:type="gramStart"/>
      <w:r w:rsidR="00FC7A08" w:rsidRPr="00FC7A08">
        <w:rPr>
          <w:sz w:val="44"/>
          <w:szCs w:val="44"/>
        </w:rPr>
        <w:t>them,</w:t>
      </w:r>
      <w:proofErr w:type="gramEnd"/>
      <w:r w:rsidR="00FC7A08" w:rsidRPr="00FC7A08">
        <w:rPr>
          <w:sz w:val="44"/>
          <w:szCs w:val="44"/>
        </w:rPr>
        <w:t xml:space="preserve"> “Go into all the world and preach the gospel to every creature. He who believes and is baptized will be saved; but he who does not believe will be condemned.</w:t>
      </w:r>
      <w:r w:rsidR="00B41897">
        <w:rPr>
          <w:sz w:val="44"/>
          <w:szCs w:val="44"/>
        </w:rPr>
        <w:t>”</w:t>
      </w:r>
    </w:p>
    <w:p w:rsidR="00FC7A08" w:rsidRDefault="008C1163" w:rsidP="008B3300">
      <w:pPr>
        <w:pStyle w:val="ListParagraph"/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4" type="#_x0000_t75" style="position:absolute;left:0;text-align:left;margin-left:11.35pt;margin-top:7.3pt;width:12.25pt;height:12pt;z-index:251697152">
            <v:imagedata r:id="rId9" o:title=""/>
          </v:shape>
          <o:OLEObject Type="Embed" ProgID="Photoshop.Image.4" ShapeID="_x0000_s1064" DrawAspect="Content" ObjectID="_1523873614" r:id="rId20"/>
        </w:pict>
      </w:r>
      <w:r w:rsidR="002659DF">
        <w:rPr>
          <w:sz w:val="44"/>
          <w:szCs w:val="44"/>
        </w:rPr>
        <w:t xml:space="preserve">B.  Acts </w:t>
      </w:r>
      <w:r w:rsidR="003E47CC">
        <w:rPr>
          <w:sz w:val="44"/>
          <w:szCs w:val="44"/>
        </w:rPr>
        <w:t xml:space="preserve">2:38 </w:t>
      </w:r>
      <w:r>
        <w:rPr>
          <w:sz w:val="44"/>
          <w:szCs w:val="44"/>
        </w:rPr>
        <w:t>“</w:t>
      </w:r>
      <w:r w:rsidR="003E47CC" w:rsidRPr="003E47CC">
        <w:rPr>
          <w:sz w:val="44"/>
          <w:szCs w:val="44"/>
        </w:rPr>
        <w:t>Then Peter said to them, “Repent, and let every one of you be baptized in the name of Jesus Christ for the remission of sins; and you shall receiv</w:t>
      </w:r>
      <w:r>
        <w:rPr>
          <w:sz w:val="44"/>
          <w:szCs w:val="44"/>
        </w:rPr>
        <w:t>e the gift of the Holy Spirit.”</w:t>
      </w:r>
    </w:p>
    <w:p w:rsidR="00670488" w:rsidRPr="008B3300" w:rsidRDefault="008C1163" w:rsidP="008B3300">
      <w:pPr>
        <w:pStyle w:val="ListParagraph"/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5" type="#_x0000_t75" style="position:absolute;left:0;text-align:left;margin-left:14.6pt;margin-top:5.6pt;width:12.25pt;height:12pt;z-index:251698176">
            <v:imagedata r:id="rId9" o:title=""/>
          </v:shape>
          <o:OLEObject Type="Embed" ProgID="Photoshop.Image.4" ShapeID="_x0000_s1065" DrawAspect="Content" ObjectID="_1523873615" r:id="rId21"/>
        </w:pict>
      </w:r>
      <w:r w:rsidR="00670488">
        <w:rPr>
          <w:sz w:val="44"/>
          <w:szCs w:val="44"/>
        </w:rPr>
        <w:t>C. Repentance and believing come first.</w:t>
      </w:r>
    </w:p>
    <w:p w:rsidR="00C550EA" w:rsidRPr="006A6BCF" w:rsidRDefault="0060479C" w:rsidP="00F37EE3">
      <w:pPr>
        <w:tabs>
          <w:tab w:val="left" w:pos="864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6" type="#_x0000_t75" style="position:absolute;margin-left:.35pt;margin-top:13.55pt;width:12.25pt;height:12pt;z-index:251699200">
            <v:imagedata r:id="rId9" o:title=""/>
          </v:shape>
          <o:OLEObject Type="Embed" ProgID="Photoshop.Image.4" ShapeID="_x0000_s1066" DrawAspect="Content" ObjectID="_1523873616" r:id="rId22"/>
        </w:pict>
      </w:r>
      <w:r w:rsidR="00F37EE3">
        <w:rPr>
          <w:sz w:val="44"/>
          <w:szCs w:val="44"/>
        </w:rPr>
        <w:tab/>
      </w:r>
    </w:p>
    <w:p w:rsidR="00C550EA" w:rsidRPr="008D46E6" w:rsidRDefault="00C550EA" w:rsidP="00C550EA">
      <w:pP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Two: The </w:t>
      </w:r>
      <w:r w:rsidR="00D52254"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Purpose of Water Baptism</w:t>
      </w:r>
    </w:p>
    <w:p w:rsidR="00C52209" w:rsidRDefault="0010328F" w:rsidP="00C5220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1" type="#_x0000_t75" style="position:absolute;left:0;text-align:left;margin-left:18.65pt;margin-top:6.8pt;width:12.25pt;height:12pt;z-index:251684864">
            <v:imagedata r:id="rId9" o:title=""/>
          </v:shape>
          <o:OLEObject Type="Embed" ProgID="Photoshop.Image.4" ShapeID="_x0000_s1051" DrawAspect="Content" ObjectID="_1523873617" r:id="rId23"/>
        </w:pict>
      </w:r>
      <w:r w:rsidR="00A67D28" w:rsidRPr="006A6BCF">
        <w:rPr>
          <w:sz w:val="44"/>
          <w:szCs w:val="44"/>
        </w:rPr>
        <w:t xml:space="preserve">The </w:t>
      </w:r>
      <w:r w:rsidR="00D52254">
        <w:rPr>
          <w:sz w:val="44"/>
          <w:szCs w:val="44"/>
        </w:rPr>
        <w:t>purpose of water baptism is to symbolize the transformation you have experienced in Christ and to publicly proclaim your personal faith.</w:t>
      </w:r>
    </w:p>
    <w:p w:rsidR="00D52254" w:rsidRPr="008D5890" w:rsidRDefault="00D52254" w:rsidP="00C5220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D5890">
        <w:rPr>
          <w:sz w:val="44"/>
          <w:szCs w:val="44"/>
        </w:rPr>
        <w:t>The symbolization of baptism.</w:t>
      </w:r>
    </w:p>
    <w:p w:rsidR="008D5890" w:rsidRPr="00952B11" w:rsidRDefault="0060479C" w:rsidP="008D5890">
      <w:pPr>
        <w:widowControl w:val="0"/>
        <w:numPr>
          <w:ilvl w:val="0"/>
          <w:numId w:val="11"/>
        </w:numPr>
        <w:tabs>
          <w:tab w:val="left" w:pos="720"/>
        </w:tabs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pict>
          <v:shape id="_x0000_s1050" type="#_x0000_t75" style="position:absolute;left:0;text-align:left;margin-left:14.6pt;margin-top:7.95pt;width:12.25pt;height:12pt;z-index:251683840">
            <v:imagedata r:id="rId9" o:title=""/>
          </v:shape>
          <o:OLEObject Type="Embed" ProgID="Photoshop.Image.4" ShapeID="_x0000_s1050" DrawAspect="Content" ObjectID="_1523873618" r:id="rId24"/>
        </w:pict>
      </w:r>
      <w:r w:rsidR="001614B2" w:rsidRPr="008D5890">
        <w:rPr>
          <w:sz w:val="44"/>
          <w:szCs w:val="44"/>
        </w:rPr>
        <w:t>Romans 6:</w:t>
      </w:r>
      <w:r w:rsidR="008D5890" w:rsidRPr="008D5890">
        <w:rPr>
          <w:sz w:val="44"/>
          <w:szCs w:val="44"/>
        </w:rPr>
        <w:t>1-</w:t>
      </w:r>
      <w:r w:rsidR="00EF6558">
        <w:rPr>
          <w:sz w:val="44"/>
          <w:szCs w:val="44"/>
        </w:rPr>
        <w:t>4</w:t>
      </w:r>
      <w:r w:rsidR="008D5890" w:rsidRPr="00927039">
        <w:rPr>
          <w:sz w:val="32"/>
          <w:szCs w:val="44"/>
        </w:rPr>
        <w:t xml:space="preserve"> </w:t>
      </w:r>
      <w:r w:rsidR="008D5890" w:rsidRPr="00EF6558">
        <w:rPr>
          <w:snapToGrid w:val="0"/>
          <w:sz w:val="36"/>
          <w:szCs w:val="44"/>
        </w:rPr>
        <w:t>“</w:t>
      </w:r>
      <w:r w:rsidR="008D5890" w:rsidRPr="00EF6558">
        <w:rPr>
          <w:sz w:val="36"/>
          <w:szCs w:val="44"/>
          <w:vertAlign w:val="superscript"/>
        </w:rPr>
        <w:t>1</w:t>
      </w:r>
      <w:r w:rsidR="008D5890" w:rsidRPr="00EF6558">
        <w:rPr>
          <w:sz w:val="36"/>
          <w:szCs w:val="44"/>
        </w:rPr>
        <w:t xml:space="preserve">What shall we say then? Shall we continue in sin that grace may abound? </w:t>
      </w:r>
      <w:r w:rsidR="008D5890" w:rsidRPr="00EF6558">
        <w:rPr>
          <w:sz w:val="36"/>
          <w:szCs w:val="44"/>
          <w:vertAlign w:val="superscript"/>
        </w:rPr>
        <w:t>2</w:t>
      </w:r>
      <w:r w:rsidR="008D5890" w:rsidRPr="00EF6558">
        <w:rPr>
          <w:sz w:val="36"/>
          <w:szCs w:val="44"/>
        </w:rPr>
        <w:t xml:space="preserve">Certainly not! How shall we who died to sin live any longer in it? </w:t>
      </w:r>
      <w:r w:rsidR="008D5890" w:rsidRPr="00EF6558">
        <w:rPr>
          <w:sz w:val="36"/>
          <w:szCs w:val="44"/>
          <w:vertAlign w:val="superscript"/>
        </w:rPr>
        <w:t>3</w:t>
      </w:r>
      <w:r w:rsidR="008D5890" w:rsidRPr="00EF6558">
        <w:rPr>
          <w:sz w:val="36"/>
          <w:szCs w:val="44"/>
        </w:rPr>
        <w:t xml:space="preserve">Or do you not know that as many of us as were baptized into Christ Jesus were baptized into His death? </w:t>
      </w:r>
      <w:r w:rsidR="008D5890" w:rsidRPr="00EF6558">
        <w:rPr>
          <w:sz w:val="36"/>
          <w:szCs w:val="44"/>
          <w:vertAlign w:val="superscript"/>
        </w:rPr>
        <w:t>4</w:t>
      </w:r>
      <w:r w:rsidR="008D5890" w:rsidRPr="00EF6558">
        <w:rPr>
          <w:sz w:val="36"/>
          <w:szCs w:val="44"/>
        </w:rPr>
        <w:t xml:space="preserve">Therefore we were buried with Him through baptism into </w:t>
      </w:r>
      <w:proofErr w:type="gramStart"/>
      <w:r w:rsidR="008D5890" w:rsidRPr="00EF6558">
        <w:rPr>
          <w:sz w:val="36"/>
          <w:szCs w:val="44"/>
        </w:rPr>
        <w:t>death, that just as Christ was raised from the dead by the glory of the Father,</w:t>
      </w:r>
      <w:proofErr w:type="gramEnd"/>
      <w:r w:rsidR="008D5890" w:rsidRPr="00EF6558">
        <w:rPr>
          <w:sz w:val="36"/>
          <w:szCs w:val="44"/>
        </w:rPr>
        <w:t xml:space="preserve"> even so we also </w:t>
      </w:r>
      <w:r w:rsidR="00EF6558" w:rsidRPr="00EF6558">
        <w:rPr>
          <w:sz w:val="36"/>
          <w:szCs w:val="44"/>
        </w:rPr>
        <w:t xml:space="preserve">should walk in newness of life.” </w:t>
      </w:r>
    </w:p>
    <w:p w:rsidR="00952B11" w:rsidRDefault="00DD52BF" w:rsidP="00952B11">
      <w:pPr>
        <w:widowControl w:val="0"/>
        <w:numPr>
          <w:ilvl w:val="0"/>
          <w:numId w:val="11"/>
        </w:numPr>
        <w:tabs>
          <w:tab w:val="left" w:pos="720"/>
        </w:tabs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67" type="#_x0000_t75" style="position:absolute;left:0;text-align:left;margin-left:10.95pt;margin-top:4.15pt;width:12.25pt;height:12pt;z-index:251700224">
            <v:imagedata r:id="rId9" o:title=""/>
          </v:shape>
          <o:OLEObject Type="Embed" ProgID="Photoshop.Image.4" ShapeID="_x0000_s1067" DrawAspect="Content" ObjectID="_1523873619" r:id="rId25"/>
        </w:pict>
      </w:r>
      <w:r w:rsidR="00B85FCD">
        <w:rPr>
          <w:snapToGrid w:val="0"/>
          <w:sz w:val="44"/>
          <w:szCs w:val="44"/>
        </w:rPr>
        <w:t xml:space="preserve">The symbolism of Baptism ~ </w:t>
      </w:r>
      <w:r>
        <w:rPr>
          <w:snapToGrid w:val="0"/>
          <w:sz w:val="44"/>
          <w:szCs w:val="44"/>
        </w:rPr>
        <w:t xml:space="preserve">in </w:t>
      </w:r>
      <w:r w:rsidR="00B85FCD">
        <w:rPr>
          <w:snapToGrid w:val="0"/>
          <w:sz w:val="44"/>
          <w:szCs w:val="44"/>
        </w:rPr>
        <w:t>linguistic, cultural and historical context</w:t>
      </w:r>
      <w:r>
        <w:rPr>
          <w:snapToGrid w:val="0"/>
          <w:sz w:val="44"/>
          <w:szCs w:val="44"/>
        </w:rPr>
        <w:t xml:space="preserve"> “baptism” means “immersion” not sprinkling or pouring.  </w:t>
      </w:r>
    </w:p>
    <w:p w:rsidR="004066D7" w:rsidRDefault="00DD52BF" w:rsidP="00D44155">
      <w:pPr>
        <w:widowControl w:val="0"/>
        <w:tabs>
          <w:tab w:val="left" w:pos="720"/>
          <w:tab w:val="left" w:pos="1080"/>
        </w:tabs>
        <w:ind w:left="1080"/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pict>
          <v:shape id="_x0000_s1068" type="#_x0000_t75" style="position:absolute;left:0;text-align:left;margin-left:22.95pt;margin-top:7.75pt;width:12.25pt;height:12pt;z-index:251701248">
            <v:imagedata r:id="rId9" o:title=""/>
          </v:shape>
          <o:OLEObject Type="Embed" ProgID="Photoshop.Image.4" ShapeID="_x0000_s1068" DrawAspect="Content" ObjectID="_1523873620" r:id="rId26"/>
        </w:pict>
      </w:r>
      <w:r w:rsidR="004066D7">
        <w:rPr>
          <w:snapToGrid w:val="0"/>
          <w:sz w:val="44"/>
          <w:szCs w:val="44"/>
        </w:rPr>
        <w:tab/>
        <w:t xml:space="preserve">1.  Baptized into Jesus’ death – </w:t>
      </w:r>
      <w:r w:rsidR="001F01A9" w:rsidRPr="00D44155">
        <w:rPr>
          <w:snapToGrid w:val="0"/>
          <w:sz w:val="40"/>
          <w:szCs w:val="44"/>
        </w:rPr>
        <w:t xml:space="preserve">symbolized in </w:t>
      </w:r>
      <w:r w:rsidR="00481056" w:rsidRPr="00D44155">
        <w:rPr>
          <w:snapToGrid w:val="0"/>
          <w:sz w:val="40"/>
          <w:szCs w:val="44"/>
        </w:rPr>
        <w:t>being immersed into t</w:t>
      </w:r>
      <w:r w:rsidR="001F01A9" w:rsidRPr="00D44155">
        <w:rPr>
          <w:snapToGrid w:val="0"/>
          <w:sz w:val="40"/>
          <w:szCs w:val="44"/>
        </w:rPr>
        <w:t xml:space="preserve">he </w:t>
      </w:r>
      <w:r w:rsidR="00481056" w:rsidRPr="00D44155">
        <w:rPr>
          <w:snapToGrid w:val="0"/>
          <w:sz w:val="40"/>
          <w:szCs w:val="44"/>
        </w:rPr>
        <w:t>water -</w:t>
      </w:r>
      <w:r w:rsidR="001F01A9" w:rsidRPr="00D44155">
        <w:rPr>
          <w:snapToGrid w:val="0"/>
          <w:sz w:val="40"/>
          <w:szCs w:val="44"/>
        </w:rPr>
        <w:t xml:space="preserve"> </w:t>
      </w:r>
      <w:r w:rsidR="004066D7" w:rsidRPr="00D44155">
        <w:rPr>
          <w:snapToGrid w:val="0"/>
          <w:sz w:val="40"/>
          <w:szCs w:val="44"/>
        </w:rPr>
        <w:t>declaring that what Jesus did on the cross was for you.</w:t>
      </w:r>
    </w:p>
    <w:p w:rsidR="004066D7" w:rsidRDefault="00DD52BF" w:rsidP="004066D7">
      <w:pPr>
        <w:widowControl w:val="0"/>
        <w:tabs>
          <w:tab w:val="left" w:pos="720"/>
        </w:tabs>
        <w:ind w:left="1080"/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pict>
          <v:shape id="_x0000_s1069" type="#_x0000_t75" style="position:absolute;left:0;text-align:left;margin-left:33.7pt;margin-top:6.65pt;width:12.25pt;height:12pt;z-index:251702272">
            <v:imagedata r:id="rId9" o:title=""/>
          </v:shape>
          <o:OLEObject Type="Embed" ProgID="Photoshop.Image.4" ShapeID="_x0000_s1069" DrawAspect="Content" ObjectID="_1523873621" r:id="rId27"/>
        </w:pict>
      </w:r>
      <w:r w:rsidR="004066D7">
        <w:rPr>
          <w:snapToGrid w:val="0"/>
          <w:sz w:val="44"/>
          <w:szCs w:val="44"/>
        </w:rPr>
        <w:tab/>
        <w:t xml:space="preserve">2.  Therefore… we are buried with Him - </w:t>
      </w:r>
      <w:r w:rsidR="004066D7" w:rsidRPr="00D44155">
        <w:rPr>
          <w:snapToGrid w:val="0"/>
          <w:sz w:val="40"/>
          <w:szCs w:val="44"/>
        </w:rPr>
        <w:t>symb</w:t>
      </w:r>
      <w:r w:rsidR="001F01A9" w:rsidRPr="00D44155">
        <w:rPr>
          <w:snapToGrid w:val="0"/>
          <w:sz w:val="40"/>
          <w:szCs w:val="44"/>
        </w:rPr>
        <w:t>olized in being under the water – declaring your old life is over.</w:t>
      </w:r>
    </w:p>
    <w:p w:rsidR="004066D7" w:rsidRDefault="00DD52BF" w:rsidP="004066D7">
      <w:pPr>
        <w:widowControl w:val="0"/>
        <w:tabs>
          <w:tab w:val="left" w:pos="720"/>
        </w:tabs>
        <w:ind w:left="1080"/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pict>
          <v:shape id="_x0000_s1070" type="#_x0000_t75" style="position:absolute;left:0;text-align:left;margin-left:45.7pt;margin-top:6.8pt;width:12.25pt;height:12pt;z-index:251703296">
            <v:imagedata r:id="rId9" o:title=""/>
          </v:shape>
          <o:OLEObject Type="Embed" ProgID="Photoshop.Image.4" ShapeID="_x0000_s1070" DrawAspect="Content" ObjectID="_1523873622" r:id="rId28"/>
        </w:pict>
      </w:r>
      <w:r w:rsidR="004066D7">
        <w:rPr>
          <w:snapToGrid w:val="0"/>
          <w:sz w:val="44"/>
          <w:szCs w:val="44"/>
        </w:rPr>
        <w:tab/>
        <w:t xml:space="preserve">3.  Raised with Jesus – </w:t>
      </w:r>
      <w:r w:rsidR="004066D7" w:rsidRPr="00D44155">
        <w:rPr>
          <w:snapToGrid w:val="0"/>
          <w:sz w:val="40"/>
          <w:szCs w:val="44"/>
        </w:rPr>
        <w:t xml:space="preserve">symbolized in </w:t>
      </w:r>
      <w:r w:rsidR="00481056" w:rsidRPr="00D44155">
        <w:rPr>
          <w:snapToGrid w:val="0"/>
          <w:sz w:val="40"/>
          <w:szCs w:val="44"/>
        </w:rPr>
        <w:t>coming up from under the w</w:t>
      </w:r>
      <w:r w:rsidR="00EF6558" w:rsidRPr="00D44155">
        <w:rPr>
          <w:snapToGrid w:val="0"/>
          <w:sz w:val="40"/>
          <w:szCs w:val="44"/>
        </w:rPr>
        <w:t>ater ~ declaring you are a new person in Christ.</w:t>
      </w:r>
    </w:p>
    <w:p w:rsidR="004066D7" w:rsidRDefault="00DD52BF" w:rsidP="004066D7">
      <w:pPr>
        <w:widowControl w:val="0"/>
        <w:tabs>
          <w:tab w:val="left" w:pos="720"/>
        </w:tabs>
        <w:ind w:left="1080"/>
        <w:rPr>
          <w:snapToGrid w:val="0"/>
          <w:sz w:val="44"/>
          <w:szCs w:val="44"/>
        </w:rPr>
      </w:pPr>
      <w:r>
        <w:rPr>
          <w:noProof/>
          <w:sz w:val="44"/>
          <w:szCs w:val="44"/>
        </w:rPr>
        <w:pict>
          <v:shape id="_x0000_s1071" type="#_x0000_t75" style="position:absolute;left:0;text-align:left;margin-left:45.2pt;margin-top:6.95pt;width:12.25pt;height:12pt;z-index:251704320">
            <v:imagedata r:id="rId9" o:title=""/>
          </v:shape>
          <o:OLEObject Type="Embed" ProgID="Photoshop.Image.4" ShapeID="_x0000_s1071" DrawAspect="Content" ObjectID="_1523873623" r:id="rId29"/>
        </w:pict>
      </w:r>
      <w:r w:rsidR="004066D7">
        <w:rPr>
          <w:snapToGrid w:val="0"/>
          <w:sz w:val="44"/>
          <w:szCs w:val="44"/>
        </w:rPr>
        <w:tab/>
        <w:t xml:space="preserve">4.  Walking in a new life – </w:t>
      </w:r>
      <w:r w:rsidR="004066D7" w:rsidRPr="00D44155">
        <w:rPr>
          <w:snapToGrid w:val="0"/>
          <w:sz w:val="40"/>
          <w:szCs w:val="44"/>
        </w:rPr>
        <w:t xml:space="preserve">symbolized </w:t>
      </w:r>
      <w:r w:rsidR="00CA520E" w:rsidRPr="00D44155">
        <w:rPr>
          <w:snapToGrid w:val="0"/>
          <w:sz w:val="40"/>
          <w:szCs w:val="44"/>
        </w:rPr>
        <w:t>in stepping out from the water – you have a new lifestyle of truly following God.</w:t>
      </w:r>
    </w:p>
    <w:p w:rsidR="008D5890" w:rsidRPr="00D44155" w:rsidRDefault="00952B11" w:rsidP="0093650E">
      <w:pPr>
        <w:widowControl w:val="0"/>
        <w:numPr>
          <w:ilvl w:val="0"/>
          <w:numId w:val="11"/>
        </w:numPr>
        <w:tabs>
          <w:tab w:val="left" w:pos="720"/>
        </w:tabs>
        <w:rPr>
          <w:b/>
          <w:snapToGrid w:val="0"/>
          <w:color w:val="FF0000"/>
          <w:sz w:val="44"/>
          <w:szCs w:val="44"/>
        </w:rPr>
      </w:pPr>
      <w:r w:rsidRPr="00D44155">
        <w:rPr>
          <w:b/>
          <w:snapToGrid w:val="0"/>
          <w:color w:val="FF0000"/>
          <w:sz w:val="44"/>
          <w:szCs w:val="44"/>
        </w:rPr>
        <w:t>External representation of internal experience, I Peter 3:21.</w:t>
      </w:r>
    </w:p>
    <w:p w:rsidR="00D52254" w:rsidRDefault="00D44155" w:rsidP="00C5220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2" type="#_x0000_t75" style="position:absolute;left:0;text-align:left;margin-left:19.7pt;margin-top:6.2pt;width:12.25pt;height:12pt;z-index:251705344">
            <v:imagedata r:id="rId9" o:title=""/>
          </v:shape>
          <o:OLEObject Type="Embed" ProgID="Photoshop.Image.4" ShapeID="_x0000_s1072" DrawAspect="Content" ObjectID="_1523873624" r:id="rId30"/>
        </w:pict>
      </w:r>
      <w:r w:rsidR="00D52254">
        <w:rPr>
          <w:sz w:val="44"/>
          <w:szCs w:val="44"/>
        </w:rPr>
        <w:t>The public proclamation of your personal faith.</w:t>
      </w:r>
    </w:p>
    <w:p w:rsidR="00126C9A" w:rsidRDefault="00884EB4" w:rsidP="00C5220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What about baptism as a baby?</w:t>
      </w:r>
    </w:p>
    <w:p w:rsidR="00884EB4" w:rsidRDefault="005F2D31" w:rsidP="00884EB4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4" type="#_x0000_t75" style="position:absolute;left:0;text-align:left;margin-left:22.95pt;margin-top:7.1pt;width:12.25pt;height:12pt;z-index:251707392">
            <v:imagedata r:id="rId9" o:title=""/>
          </v:shape>
          <o:OLEObject Type="Embed" ProgID="Photoshop.Image.4" ShapeID="_x0000_s1074" DrawAspect="Content" ObjectID="_1523873625" r:id="rId31"/>
        </w:pict>
      </w:r>
      <w:r w:rsidR="00884EB4">
        <w:rPr>
          <w:sz w:val="44"/>
          <w:szCs w:val="44"/>
        </w:rPr>
        <w:t xml:space="preserve">A.  </w:t>
      </w:r>
      <w:r w:rsidR="003E7EE1">
        <w:rPr>
          <w:sz w:val="44"/>
          <w:szCs w:val="44"/>
        </w:rPr>
        <w:t>It is w</w:t>
      </w:r>
      <w:r w:rsidR="00927039">
        <w:rPr>
          <w:sz w:val="44"/>
          <w:szCs w:val="44"/>
        </w:rPr>
        <w:t xml:space="preserve">onderful </w:t>
      </w:r>
      <w:r w:rsidR="00C929E8">
        <w:rPr>
          <w:sz w:val="44"/>
          <w:szCs w:val="44"/>
        </w:rPr>
        <w:t>when</w:t>
      </w:r>
      <w:r w:rsidR="00927039">
        <w:rPr>
          <w:sz w:val="44"/>
          <w:szCs w:val="44"/>
        </w:rPr>
        <w:t xml:space="preserve"> parents acknowledge </w:t>
      </w:r>
      <w:r w:rsidR="003E7EE1">
        <w:rPr>
          <w:sz w:val="44"/>
          <w:szCs w:val="44"/>
        </w:rPr>
        <w:t xml:space="preserve">the </w:t>
      </w:r>
      <w:r w:rsidR="00927039">
        <w:rPr>
          <w:sz w:val="44"/>
          <w:szCs w:val="44"/>
        </w:rPr>
        <w:t xml:space="preserve">importance </w:t>
      </w:r>
      <w:r w:rsidR="003E7EE1">
        <w:rPr>
          <w:sz w:val="44"/>
          <w:szCs w:val="44"/>
        </w:rPr>
        <w:t xml:space="preserve">of spiritual life </w:t>
      </w:r>
      <w:r w:rsidR="00927039">
        <w:rPr>
          <w:sz w:val="44"/>
          <w:szCs w:val="44"/>
        </w:rPr>
        <w:t xml:space="preserve">for </w:t>
      </w:r>
      <w:r w:rsidR="003E7EE1">
        <w:rPr>
          <w:sz w:val="44"/>
          <w:szCs w:val="44"/>
        </w:rPr>
        <w:t xml:space="preserve">their </w:t>
      </w:r>
      <w:r w:rsidR="00927039">
        <w:rPr>
          <w:sz w:val="44"/>
          <w:szCs w:val="44"/>
        </w:rPr>
        <w:t>children.  Really, this is dedicating the child to God and scripturally, b</w:t>
      </w:r>
      <w:r w:rsidR="00884EB4">
        <w:rPr>
          <w:sz w:val="44"/>
          <w:szCs w:val="44"/>
        </w:rPr>
        <w:t xml:space="preserve">abies </w:t>
      </w:r>
      <w:r w:rsidR="00927039">
        <w:rPr>
          <w:sz w:val="44"/>
          <w:szCs w:val="44"/>
        </w:rPr>
        <w:t>should be dedicated to God.</w:t>
      </w:r>
    </w:p>
    <w:p w:rsidR="00D52254" w:rsidRPr="00927039" w:rsidRDefault="005F2D31" w:rsidP="00927039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5" type="#_x0000_t75" style="position:absolute;left:0;text-align:left;margin-left:17.45pt;margin-top:5.4pt;width:12.25pt;height:12pt;z-index:251708416">
            <v:imagedata r:id="rId9" o:title=""/>
          </v:shape>
          <o:OLEObject Type="Embed" ProgID="Photoshop.Image.4" ShapeID="_x0000_s1075" DrawAspect="Content" ObjectID="_1523873626" r:id="rId32"/>
        </w:pict>
      </w:r>
      <w:r w:rsidR="003E7EE1">
        <w:rPr>
          <w:sz w:val="44"/>
          <w:szCs w:val="44"/>
        </w:rPr>
        <w:t>B</w:t>
      </w:r>
      <w:r w:rsidR="00927039">
        <w:rPr>
          <w:sz w:val="44"/>
          <w:szCs w:val="44"/>
        </w:rPr>
        <w:t xml:space="preserve">.  There is not one scripture calling babies to be baptized.  </w:t>
      </w:r>
      <w:r w:rsidR="00884EB4" w:rsidRPr="00927039">
        <w:rPr>
          <w:sz w:val="44"/>
          <w:szCs w:val="44"/>
        </w:rPr>
        <w:t xml:space="preserve">Baptism is for those who have made a personal choice to follow Jesus and are able to make a public declaration of </w:t>
      </w:r>
      <w:r w:rsidR="00636858">
        <w:rPr>
          <w:sz w:val="44"/>
          <w:szCs w:val="44"/>
        </w:rPr>
        <w:t xml:space="preserve">personal </w:t>
      </w:r>
      <w:r w:rsidR="00884EB4" w:rsidRPr="00927039">
        <w:rPr>
          <w:sz w:val="44"/>
          <w:szCs w:val="44"/>
        </w:rPr>
        <w:t>faith.</w:t>
      </w:r>
    </w:p>
    <w:p w:rsidR="00D52254" w:rsidRDefault="00D52254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44155" w:rsidRDefault="00D44155">
      <w:pP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C550EA" w:rsidRPr="008D46E6" w:rsidRDefault="0010328F" w:rsidP="00C550EA">
      <w:pP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pict>
          <v:shape id="_x0000_s1043" type="#_x0000_t75" style="position:absolute;margin-left:-1.3pt;margin-top:-12.55pt;width:12.25pt;height:12pt;z-index:251676672">
            <v:imagedata r:id="rId9" o:title=""/>
          </v:shape>
          <o:OLEObject Type="Embed" ProgID="Photoshop.Image.4" ShapeID="_x0000_s1043" DrawAspect="Content" ObjectID="_1523873627" r:id="rId33"/>
        </w:pict>
      </w:r>
      <w:r w:rsidR="00C550EA"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Three: </w:t>
      </w:r>
      <w:r w:rsidR="00126C9A"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Why Does God Want YOU to Get Baptized?</w:t>
      </w:r>
    </w:p>
    <w:p w:rsidR="00CB5BC0" w:rsidRDefault="0010328F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0" type="#_x0000_t75" style="position:absolute;left:0;text-align:left;margin-left:18.45pt;margin-top:6.7pt;width:12.25pt;height:12pt;z-index:251694080">
            <v:imagedata r:id="rId9" o:title=""/>
          </v:shape>
          <o:OLEObject Type="Embed" ProgID="Photoshop.Image.4" ShapeID="_x0000_s1060" DrawAspect="Content" ObjectID="_1523873628" r:id="rId34"/>
        </w:pict>
      </w:r>
      <w:r w:rsidR="0052647E">
        <w:rPr>
          <w:noProof/>
          <w:sz w:val="44"/>
          <w:szCs w:val="44"/>
        </w:rPr>
        <w:t xml:space="preserve"> In obedience to God’s command and in following Christ’s example.</w:t>
      </w:r>
    </w:p>
    <w:p w:rsidR="0052647E" w:rsidRDefault="00442ACC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6" type="#_x0000_t75" style="position:absolute;left:0;text-align:left;margin-left:20.45pt;margin-top:6.85pt;width:12.25pt;height:12pt;z-index:251709440">
            <v:imagedata r:id="rId9" o:title=""/>
          </v:shape>
          <o:OLEObject Type="Embed" ProgID="Photoshop.Image.4" ShapeID="_x0000_s1076" DrawAspect="Content" ObjectID="_1523873629" r:id="rId35"/>
        </w:pict>
      </w:r>
      <w:r w:rsidR="00D97602">
        <w:rPr>
          <w:sz w:val="44"/>
          <w:szCs w:val="44"/>
        </w:rPr>
        <w:t>Obedience always bring</w:t>
      </w:r>
      <w:r w:rsidR="00FF7A3A">
        <w:rPr>
          <w:sz w:val="44"/>
          <w:szCs w:val="44"/>
        </w:rPr>
        <w:t>s</w:t>
      </w:r>
      <w:r w:rsidR="00D97602">
        <w:rPr>
          <w:sz w:val="44"/>
          <w:szCs w:val="44"/>
        </w:rPr>
        <w:t xml:space="preserve"> blessings.</w:t>
      </w:r>
    </w:p>
    <w:p w:rsidR="0049126B" w:rsidRDefault="00442ACC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7" type="#_x0000_t75" style="position:absolute;left:0;text-align:left;margin-left:18.7pt;margin-top:33.55pt;width:12.25pt;height:12pt;z-index:251710464">
            <v:imagedata r:id="rId9" o:title=""/>
          </v:shape>
          <o:OLEObject Type="Embed" ProgID="Photoshop.Image.4" ShapeID="_x0000_s1077" DrawAspect="Content" ObjectID="_1523873630" r:id="rId36"/>
        </w:pict>
      </w:r>
      <w:r w:rsidR="00FE4535">
        <w:rPr>
          <w:sz w:val="44"/>
          <w:szCs w:val="44"/>
        </w:rPr>
        <w:t>Baptism builds confidence as it reinforces and strengthens your faith and testimony.</w:t>
      </w:r>
    </w:p>
    <w:p w:rsidR="0049126B" w:rsidRDefault="00442ACC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8" type="#_x0000_t75" style="position:absolute;left:0;text-align:left;margin-left:20.7pt;margin-top:6.2pt;width:12.25pt;height:12pt;z-index:251711488">
            <v:imagedata r:id="rId9" o:title=""/>
          </v:shape>
          <o:OLEObject Type="Embed" ProgID="Photoshop.Image.4" ShapeID="_x0000_s1078" DrawAspect="Content" ObjectID="_1523873631" r:id="rId37"/>
        </w:pict>
      </w:r>
      <w:r w:rsidR="00927039">
        <w:rPr>
          <w:sz w:val="44"/>
          <w:szCs w:val="44"/>
        </w:rPr>
        <w:t>Baptism gives you a wonderful o</w:t>
      </w:r>
      <w:r w:rsidR="0049126B">
        <w:rPr>
          <w:sz w:val="44"/>
          <w:szCs w:val="44"/>
        </w:rPr>
        <w:t>utreach</w:t>
      </w:r>
      <w:r w:rsidR="00927039">
        <w:rPr>
          <w:sz w:val="44"/>
          <w:szCs w:val="44"/>
        </w:rPr>
        <w:t xml:space="preserve"> as you share your testimony.</w:t>
      </w:r>
    </w:p>
    <w:p w:rsidR="00EC477A" w:rsidRDefault="00442ACC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9" type="#_x0000_t75" style="position:absolute;left:0;text-align:left;margin-left:21.45pt;margin-top:6.35pt;width:12.25pt;height:12pt;z-index:251712512">
            <v:imagedata r:id="rId9" o:title=""/>
          </v:shape>
          <o:OLEObject Type="Embed" ProgID="Photoshop.Image.4" ShapeID="_x0000_s1079" DrawAspect="Content" ObjectID="_1523873632" r:id="rId38"/>
        </w:pict>
      </w:r>
      <w:r w:rsidR="00066162">
        <w:rPr>
          <w:sz w:val="44"/>
          <w:szCs w:val="44"/>
        </w:rPr>
        <w:t>Baptism releases spiritual power just as it did when Jesus was baptized.</w:t>
      </w:r>
    </w:p>
    <w:p w:rsidR="00133A52" w:rsidRPr="00133A52" w:rsidRDefault="00442ACC" w:rsidP="00133A52">
      <w:pPr>
        <w:ind w:left="720"/>
        <w:rPr>
          <w:sz w:val="32"/>
          <w:szCs w:val="44"/>
        </w:rPr>
      </w:pPr>
      <w:r>
        <w:rPr>
          <w:noProof/>
          <w:sz w:val="44"/>
          <w:szCs w:val="44"/>
        </w:rPr>
        <w:pict>
          <v:shape id="_x0000_s1080" type="#_x0000_t75" style="position:absolute;left:0;text-align:left;margin-left:18.45pt;margin-top:5.25pt;width:12.25pt;height:12pt;z-index:251713536">
            <v:imagedata r:id="rId9" o:title=""/>
          </v:shape>
          <o:OLEObject Type="Embed" ProgID="Photoshop.Image.4" ShapeID="_x0000_s1080" DrawAspect="Content" ObjectID="_1523873633" r:id="rId39"/>
        </w:pict>
      </w:r>
      <w:r w:rsidR="00066162">
        <w:rPr>
          <w:sz w:val="44"/>
          <w:szCs w:val="44"/>
        </w:rPr>
        <w:t>1.</w:t>
      </w:r>
      <w:r w:rsidR="00133A52">
        <w:rPr>
          <w:sz w:val="44"/>
          <w:szCs w:val="44"/>
        </w:rPr>
        <w:t xml:space="preserve">  Matthew 3:13-17 </w:t>
      </w:r>
      <w:r w:rsidR="00066162">
        <w:rPr>
          <w:sz w:val="44"/>
          <w:szCs w:val="44"/>
        </w:rPr>
        <w:t xml:space="preserve">  </w:t>
      </w:r>
      <w:r w:rsidR="00133A52" w:rsidRPr="00133A52">
        <w:rPr>
          <w:sz w:val="32"/>
          <w:szCs w:val="44"/>
        </w:rPr>
        <w:t xml:space="preserve">13 Then Jesus came from Galilee to John at the Jordan to be baptized by him. 14 And John tried to prevent Him, saying, “I need to be baptized by </w:t>
      </w:r>
      <w:proofErr w:type="gramStart"/>
      <w:r w:rsidR="00133A52" w:rsidRPr="00133A52">
        <w:rPr>
          <w:sz w:val="32"/>
          <w:szCs w:val="44"/>
        </w:rPr>
        <w:t>You</w:t>
      </w:r>
      <w:proofErr w:type="gramEnd"/>
      <w:r w:rsidR="00133A52" w:rsidRPr="00133A52">
        <w:rPr>
          <w:sz w:val="32"/>
          <w:szCs w:val="44"/>
        </w:rPr>
        <w:t>, and are You coming to me?”</w:t>
      </w:r>
    </w:p>
    <w:p w:rsidR="00133A52" w:rsidRPr="00133A52" w:rsidRDefault="00133A52" w:rsidP="00133A52">
      <w:pPr>
        <w:ind w:left="720"/>
        <w:rPr>
          <w:sz w:val="32"/>
          <w:szCs w:val="44"/>
        </w:rPr>
      </w:pPr>
      <w:r w:rsidRPr="00133A52">
        <w:rPr>
          <w:sz w:val="32"/>
          <w:szCs w:val="44"/>
        </w:rPr>
        <w:t>15 But Jesus answered and said to him, “Permit it to be so now, for thus it is fitting for us to fulfill all righteousness.” Then he allowed Him.</w:t>
      </w:r>
    </w:p>
    <w:p w:rsidR="00133A52" w:rsidRPr="00133A52" w:rsidRDefault="00037425" w:rsidP="00133A52">
      <w:pPr>
        <w:ind w:left="720"/>
        <w:rPr>
          <w:sz w:val="32"/>
          <w:szCs w:val="44"/>
        </w:rPr>
      </w:pPr>
      <w:r>
        <w:rPr>
          <w:noProof/>
          <w:sz w:val="44"/>
          <w:szCs w:val="44"/>
        </w:rPr>
        <w:pict>
          <v:shape id="_x0000_s1091" type="#_x0000_t75" style="position:absolute;left:0;text-align:left;margin-left:16.2pt;margin-top:7.4pt;width:12.25pt;height:12pt;z-index:251721728">
            <v:imagedata r:id="rId9" o:title=""/>
          </v:shape>
          <o:OLEObject Type="Embed" ProgID="Photoshop.Image.4" ShapeID="_x0000_s1091" DrawAspect="Content" ObjectID="_1523873634" r:id="rId40"/>
        </w:pict>
      </w:r>
      <w:r w:rsidR="00133A52" w:rsidRPr="00133A52">
        <w:rPr>
          <w:sz w:val="32"/>
          <w:szCs w:val="44"/>
        </w:rPr>
        <w:t>16 When He had been baptized, Jesus came up immediately from the water; and behold, the heave</w:t>
      </w:r>
      <w:r w:rsidR="00442ACC">
        <w:rPr>
          <w:sz w:val="32"/>
          <w:szCs w:val="44"/>
        </w:rPr>
        <w:t>ns were opened to Him, and He</w:t>
      </w:r>
      <w:r w:rsidR="00133A52" w:rsidRPr="00133A52">
        <w:rPr>
          <w:sz w:val="32"/>
          <w:szCs w:val="44"/>
        </w:rPr>
        <w:t xml:space="preserve"> saw the Spirit of God descending like a dove and alighting upon Him. 17 And suddenly a voice came from heaven, saying, “This is </w:t>
      </w:r>
      <w:proofErr w:type="gramStart"/>
      <w:r w:rsidR="00133A52" w:rsidRPr="00133A52">
        <w:rPr>
          <w:sz w:val="32"/>
          <w:szCs w:val="44"/>
        </w:rPr>
        <w:t>My</w:t>
      </w:r>
      <w:proofErr w:type="gramEnd"/>
      <w:r w:rsidR="00133A52" w:rsidRPr="00133A52">
        <w:rPr>
          <w:sz w:val="32"/>
          <w:szCs w:val="44"/>
        </w:rPr>
        <w:t xml:space="preserve"> beloved Son, in whom I am well pleased.”</w:t>
      </w:r>
    </w:p>
    <w:p w:rsidR="00066162" w:rsidRDefault="00442ACC" w:rsidP="00066162">
      <w:pPr>
        <w:ind w:left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1" type="#_x0000_t75" style="position:absolute;left:0;text-align:left;margin-left:19.2pt;margin-top:6.05pt;width:12.25pt;height:12pt;z-index:251714560">
            <v:imagedata r:id="rId9" o:title=""/>
          </v:shape>
          <o:OLEObject Type="Embed" ProgID="Photoshop.Image.4" ShapeID="_x0000_s1081" DrawAspect="Content" ObjectID="_1523873635" r:id="rId41"/>
        </w:pict>
      </w:r>
      <w:r w:rsidR="00133A52">
        <w:rPr>
          <w:sz w:val="44"/>
          <w:szCs w:val="44"/>
        </w:rPr>
        <w:t xml:space="preserve">2.  </w:t>
      </w:r>
      <w:r w:rsidR="00066162">
        <w:rPr>
          <w:sz w:val="44"/>
          <w:szCs w:val="44"/>
        </w:rPr>
        <w:t>Jesus didn’t need to be baptized as He never sinned.</w:t>
      </w:r>
    </w:p>
    <w:p w:rsidR="00066162" w:rsidRDefault="00442ACC" w:rsidP="00066162">
      <w:pPr>
        <w:ind w:left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2" type="#_x0000_t75" style="position:absolute;left:0;text-align:left;margin-left:16.2pt;margin-top:7.75pt;width:12.25pt;height:12pt;z-index:251715584">
            <v:imagedata r:id="rId9" o:title=""/>
          </v:shape>
          <o:OLEObject Type="Embed" ProgID="Photoshop.Image.4" ShapeID="_x0000_s1082" DrawAspect="Content" ObjectID="_1523873636" r:id="rId42"/>
        </w:pict>
      </w:r>
      <w:r w:rsidR="00133A52">
        <w:rPr>
          <w:sz w:val="44"/>
          <w:szCs w:val="44"/>
        </w:rPr>
        <w:t>3.  Jesus set the example for you.</w:t>
      </w:r>
    </w:p>
    <w:p w:rsidR="00133A52" w:rsidRDefault="00442ACC" w:rsidP="00066162">
      <w:pPr>
        <w:ind w:left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3" type="#_x0000_t75" style="position:absolute;left:0;text-align:left;margin-left:19.45pt;margin-top:6.95pt;width:12.25pt;height:12pt;z-index:251716608">
            <v:imagedata r:id="rId9" o:title=""/>
          </v:shape>
          <o:OLEObject Type="Embed" ProgID="Photoshop.Image.4" ShapeID="_x0000_s1083" DrawAspect="Content" ObjectID="_1523873637" r:id="rId43"/>
        </w:pict>
      </w:r>
      <w:r w:rsidR="00133A52">
        <w:rPr>
          <w:sz w:val="44"/>
          <w:szCs w:val="44"/>
        </w:rPr>
        <w:t>4.  The power of heaven was opened for Him.</w:t>
      </w:r>
    </w:p>
    <w:p w:rsidR="00133A52" w:rsidRPr="00066162" w:rsidRDefault="00442ACC" w:rsidP="00066162">
      <w:pPr>
        <w:ind w:left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4" type="#_x0000_t75" style="position:absolute;left:0;text-align:left;margin-left:20.2pt;margin-top:6.15pt;width:12.25pt;height:12pt;z-index:251717632">
            <v:imagedata r:id="rId9" o:title=""/>
          </v:shape>
          <o:OLEObject Type="Embed" ProgID="Photoshop.Image.4" ShapeID="_x0000_s1084" DrawAspect="Content" ObjectID="_1523873638" r:id="rId44"/>
        </w:pict>
      </w:r>
      <w:r w:rsidR="00133A52">
        <w:rPr>
          <w:sz w:val="44"/>
          <w:szCs w:val="44"/>
        </w:rPr>
        <w:t>5.  The same power awaits you as you follow Jesus.</w:t>
      </w:r>
    </w:p>
    <w:p w:rsidR="00372638" w:rsidRPr="006A6BCF" w:rsidRDefault="00372638" w:rsidP="00372638">
      <w:pPr>
        <w:rPr>
          <w:sz w:val="44"/>
          <w:szCs w:val="44"/>
        </w:rPr>
      </w:pPr>
    </w:p>
    <w:p w:rsidR="00372638" w:rsidRPr="008D46E6" w:rsidRDefault="00372638" w:rsidP="00372638">
      <w:pP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46E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Closing… </w:t>
      </w:r>
    </w:p>
    <w:p w:rsidR="00372638" w:rsidRPr="008D46E6" w:rsidRDefault="00372638" w:rsidP="00372638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6BCF" w:rsidRPr="008D46E6" w:rsidRDefault="006A6BCF" w:rsidP="00372638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46E6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9A5A18" w:rsidRDefault="009A5A18" w:rsidP="009A5A18">
      <w:r>
        <w:t>1.  Discuss why baptism as a believer is important.</w:t>
      </w:r>
    </w:p>
    <w:p w:rsidR="009A5A18" w:rsidRDefault="009A5A18" w:rsidP="009A5A18">
      <w:r>
        <w:t>2.  Why do you think Jesus wanted to be baptized when He was the only one who didn’t need it?</w:t>
      </w:r>
    </w:p>
    <w:p w:rsidR="00C359DC" w:rsidRDefault="009A5A18" w:rsidP="009A5A18">
      <w:r>
        <w:t>3</w:t>
      </w:r>
      <w:r w:rsidR="006A6BCF">
        <w:t>.</w:t>
      </w:r>
      <w:r>
        <w:t xml:space="preserve"> </w:t>
      </w:r>
      <w:r w:rsidR="006A6BCF">
        <w:t xml:space="preserve"> </w:t>
      </w:r>
      <w:r>
        <w:t>If you haven’t done so already, please fill out the worksheet.</w:t>
      </w:r>
    </w:p>
    <w:p w:rsidR="009A5A18" w:rsidRDefault="009A5A18">
      <w:r>
        <w:t>4.  If you haven’t been baptized yet as a believer please turn in your request form.</w:t>
      </w:r>
    </w:p>
    <w:sectPr w:rsidR="009A5A18" w:rsidSect="00926B56">
      <w:footerReference w:type="default" r:id="rId45"/>
      <w:pgSz w:w="12240" w:h="15840"/>
      <w:pgMar w:top="720" w:right="576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F3" w:rsidRDefault="00A642F3" w:rsidP="006A6BCF">
      <w:r>
        <w:separator/>
      </w:r>
    </w:p>
  </w:endnote>
  <w:endnote w:type="continuationSeparator" w:id="0">
    <w:p w:rsidR="00A642F3" w:rsidRDefault="00A642F3" w:rsidP="006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68429"/>
      <w:docPartObj>
        <w:docPartGallery w:val="Page Numbers (Bottom of Page)"/>
        <w:docPartUnique/>
      </w:docPartObj>
    </w:sdtPr>
    <w:sdtEndPr>
      <w:rPr>
        <w:b/>
        <w:noProof/>
        <w:color w:val="FF0000"/>
        <w:sz w:val="44"/>
      </w:rPr>
    </w:sdtEndPr>
    <w:sdtContent>
      <w:p w:rsidR="0010328F" w:rsidRPr="006A6BCF" w:rsidRDefault="0010328F">
        <w:pPr>
          <w:pStyle w:val="Footer"/>
          <w:jc w:val="center"/>
          <w:rPr>
            <w:b/>
            <w:color w:val="FF0000"/>
            <w:sz w:val="44"/>
          </w:rPr>
        </w:pPr>
        <w:r w:rsidRPr="006A6BCF">
          <w:rPr>
            <w:b/>
            <w:color w:val="FF0000"/>
            <w:sz w:val="44"/>
          </w:rPr>
          <w:fldChar w:fldCharType="begin"/>
        </w:r>
        <w:r w:rsidRPr="006A6BCF">
          <w:rPr>
            <w:b/>
            <w:color w:val="FF0000"/>
            <w:sz w:val="44"/>
          </w:rPr>
          <w:instrText xml:space="preserve"> PAGE   \* MERGEFORMAT </w:instrText>
        </w:r>
        <w:r w:rsidRPr="006A6BCF">
          <w:rPr>
            <w:b/>
            <w:color w:val="FF0000"/>
            <w:sz w:val="44"/>
          </w:rPr>
          <w:fldChar w:fldCharType="separate"/>
        </w:r>
        <w:r w:rsidR="00037425">
          <w:rPr>
            <w:b/>
            <w:noProof/>
            <w:color w:val="FF0000"/>
            <w:sz w:val="44"/>
          </w:rPr>
          <w:t>1</w:t>
        </w:r>
        <w:r w:rsidRPr="006A6BCF">
          <w:rPr>
            <w:b/>
            <w:noProof/>
            <w:color w:val="FF0000"/>
            <w:sz w:val="44"/>
          </w:rPr>
          <w:fldChar w:fldCharType="end"/>
        </w:r>
      </w:p>
    </w:sdtContent>
  </w:sdt>
  <w:p w:rsidR="0010328F" w:rsidRDefault="00103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F3" w:rsidRDefault="00A642F3" w:rsidP="006A6BCF">
      <w:r>
        <w:separator/>
      </w:r>
    </w:p>
  </w:footnote>
  <w:footnote w:type="continuationSeparator" w:id="0">
    <w:p w:rsidR="00A642F3" w:rsidRDefault="00A642F3" w:rsidP="006A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052"/>
    <w:multiLevelType w:val="hybridMultilevel"/>
    <w:tmpl w:val="4546EF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95610"/>
    <w:multiLevelType w:val="hybridMultilevel"/>
    <w:tmpl w:val="CABE9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13793"/>
    <w:multiLevelType w:val="hybridMultilevel"/>
    <w:tmpl w:val="7C122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13590"/>
    <w:multiLevelType w:val="hybridMultilevel"/>
    <w:tmpl w:val="0F766A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951C6"/>
    <w:multiLevelType w:val="hybridMultilevel"/>
    <w:tmpl w:val="C94C09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E07DC2"/>
    <w:multiLevelType w:val="singleLevel"/>
    <w:tmpl w:val="AA5033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28D32F2"/>
    <w:multiLevelType w:val="hybridMultilevel"/>
    <w:tmpl w:val="38322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5EEA"/>
    <w:multiLevelType w:val="hybridMultilevel"/>
    <w:tmpl w:val="0AEEA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6447F"/>
    <w:multiLevelType w:val="hybridMultilevel"/>
    <w:tmpl w:val="EE96B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4A4EB2"/>
    <w:multiLevelType w:val="hybridMultilevel"/>
    <w:tmpl w:val="906280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172867"/>
    <w:multiLevelType w:val="hybridMultilevel"/>
    <w:tmpl w:val="4B9AB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2"/>
    <w:rsid w:val="00020530"/>
    <w:rsid w:val="00037425"/>
    <w:rsid w:val="0005017B"/>
    <w:rsid w:val="00052365"/>
    <w:rsid w:val="00066162"/>
    <w:rsid w:val="000724E5"/>
    <w:rsid w:val="000E3E75"/>
    <w:rsid w:val="000F3528"/>
    <w:rsid w:val="000F41AC"/>
    <w:rsid w:val="0010328F"/>
    <w:rsid w:val="0011600A"/>
    <w:rsid w:val="00126C9A"/>
    <w:rsid w:val="00133A52"/>
    <w:rsid w:val="001614B2"/>
    <w:rsid w:val="001768BB"/>
    <w:rsid w:val="00184FBD"/>
    <w:rsid w:val="00185459"/>
    <w:rsid w:val="001F01A9"/>
    <w:rsid w:val="001F39AA"/>
    <w:rsid w:val="002179D1"/>
    <w:rsid w:val="002659DF"/>
    <w:rsid w:val="0029266C"/>
    <w:rsid w:val="002B3F63"/>
    <w:rsid w:val="002C6B76"/>
    <w:rsid w:val="002D52A2"/>
    <w:rsid w:val="002F018F"/>
    <w:rsid w:val="003150D3"/>
    <w:rsid w:val="003166A7"/>
    <w:rsid w:val="00335252"/>
    <w:rsid w:val="00372638"/>
    <w:rsid w:val="00383A2E"/>
    <w:rsid w:val="003C4579"/>
    <w:rsid w:val="003C6B6E"/>
    <w:rsid w:val="003C6E55"/>
    <w:rsid w:val="003E1005"/>
    <w:rsid w:val="003E258A"/>
    <w:rsid w:val="003E47CC"/>
    <w:rsid w:val="003E7EE1"/>
    <w:rsid w:val="004066D7"/>
    <w:rsid w:val="00411433"/>
    <w:rsid w:val="00442ACC"/>
    <w:rsid w:val="00481056"/>
    <w:rsid w:val="0049126B"/>
    <w:rsid w:val="004A0400"/>
    <w:rsid w:val="004C1F48"/>
    <w:rsid w:val="004C4B6D"/>
    <w:rsid w:val="00524E2E"/>
    <w:rsid w:val="0052647E"/>
    <w:rsid w:val="0052739E"/>
    <w:rsid w:val="00534E17"/>
    <w:rsid w:val="00543C0A"/>
    <w:rsid w:val="005879CB"/>
    <w:rsid w:val="00594B18"/>
    <w:rsid w:val="005D071D"/>
    <w:rsid w:val="005F2D31"/>
    <w:rsid w:val="005F7ACA"/>
    <w:rsid w:val="0060479C"/>
    <w:rsid w:val="00636858"/>
    <w:rsid w:val="00670488"/>
    <w:rsid w:val="006A179B"/>
    <w:rsid w:val="006A6BCF"/>
    <w:rsid w:val="006C73CF"/>
    <w:rsid w:val="00715540"/>
    <w:rsid w:val="007477EF"/>
    <w:rsid w:val="00781144"/>
    <w:rsid w:val="007B4693"/>
    <w:rsid w:val="007D6B92"/>
    <w:rsid w:val="007E5473"/>
    <w:rsid w:val="007E62D7"/>
    <w:rsid w:val="00825CF6"/>
    <w:rsid w:val="00865477"/>
    <w:rsid w:val="00884EB4"/>
    <w:rsid w:val="008B3300"/>
    <w:rsid w:val="008B7873"/>
    <w:rsid w:val="008C1163"/>
    <w:rsid w:val="008D46E6"/>
    <w:rsid w:val="008D5890"/>
    <w:rsid w:val="008E57C5"/>
    <w:rsid w:val="008F2D7B"/>
    <w:rsid w:val="008F7124"/>
    <w:rsid w:val="00926B56"/>
    <w:rsid w:val="00927039"/>
    <w:rsid w:val="0093650E"/>
    <w:rsid w:val="009447D9"/>
    <w:rsid w:val="0094744F"/>
    <w:rsid w:val="00952B11"/>
    <w:rsid w:val="00955E79"/>
    <w:rsid w:val="00966270"/>
    <w:rsid w:val="00972361"/>
    <w:rsid w:val="009A3547"/>
    <w:rsid w:val="009A3BD2"/>
    <w:rsid w:val="009A5A18"/>
    <w:rsid w:val="009E13D5"/>
    <w:rsid w:val="00A07391"/>
    <w:rsid w:val="00A642F3"/>
    <w:rsid w:val="00A67D28"/>
    <w:rsid w:val="00A72622"/>
    <w:rsid w:val="00A80126"/>
    <w:rsid w:val="00A81351"/>
    <w:rsid w:val="00AA5700"/>
    <w:rsid w:val="00AD77D4"/>
    <w:rsid w:val="00AE2754"/>
    <w:rsid w:val="00B41897"/>
    <w:rsid w:val="00B80122"/>
    <w:rsid w:val="00B82E17"/>
    <w:rsid w:val="00B85FCD"/>
    <w:rsid w:val="00B96A37"/>
    <w:rsid w:val="00BB7D84"/>
    <w:rsid w:val="00BC2AA6"/>
    <w:rsid w:val="00BE404E"/>
    <w:rsid w:val="00BE43DF"/>
    <w:rsid w:val="00C20585"/>
    <w:rsid w:val="00C23C0B"/>
    <w:rsid w:val="00C359DC"/>
    <w:rsid w:val="00C35EED"/>
    <w:rsid w:val="00C52209"/>
    <w:rsid w:val="00C550EA"/>
    <w:rsid w:val="00C929E8"/>
    <w:rsid w:val="00C94A1E"/>
    <w:rsid w:val="00C959EF"/>
    <w:rsid w:val="00CA520E"/>
    <w:rsid w:val="00CB5BC0"/>
    <w:rsid w:val="00CD0838"/>
    <w:rsid w:val="00D0214A"/>
    <w:rsid w:val="00D15DB2"/>
    <w:rsid w:val="00D44155"/>
    <w:rsid w:val="00D52254"/>
    <w:rsid w:val="00D97602"/>
    <w:rsid w:val="00DC3FA2"/>
    <w:rsid w:val="00DD52BF"/>
    <w:rsid w:val="00DF5DF5"/>
    <w:rsid w:val="00E15E50"/>
    <w:rsid w:val="00E37C48"/>
    <w:rsid w:val="00E74800"/>
    <w:rsid w:val="00EB4FE9"/>
    <w:rsid w:val="00EC477A"/>
    <w:rsid w:val="00ED32A4"/>
    <w:rsid w:val="00EF0631"/>
    <w:rsid w:val="00EF6558"/>
    <w:rsid w:val="00F37EE3"/>
    <w:rsid w:val="00F546A6"/>
    <w:rsid w:val="00F6606B"/>
    <w:rsid w:val="00F84BCF"/>
    <w:rsid w:val="00F95015"/>
    <w:rsid w:val="00FA3BF2"/>
    <w:rsid w:val="00FB6339"/>
    <w:rsid w:val="00FC7A08"/>
    <w:rsid w:val="00FE4535"/>
    <w:rsid w:val="00FE6C57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73</cp:revision>
  <dcterms:created xsi:type="dcterms:W3CDTF">2016-05-02T14:36:00Z</dcterms:created>
  <dcterms:modified xsi:type="dcterms:W3CDTF">2016-05-04T18:20:00Z</dcterms:modified>
</cp:coreProperties>
</file>